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539F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2026年第二季度高龄津贴发放情况公示</w:t>
      </w:r>
    </w:p>
    <w:p w14:paraId="316E07AC">
      <w:pPr>
        <w:rPr>
          <w:rFonts w:hint="eastAsia"/>
          <w:sz w:val="32"/>
          <w:szCs w:val="32"/>
          <w:lang w:val="en-US" w:eastAsia="zh-CN"/>
        </w:rPr>
      </w:pPr>
    </w:p>
    <w:p w14:paraId="08186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依据《关于印发〈武汉市高龄津贴发放管理办法〉的通知》（武民政规〔2019〕1号）相关要求，经各街道核查汇总，区民政局拟发放2026年第二季度高龄津贴382.43万元，现将发放明细予以公示。</w:t>
      </w:r>
    </w:p>
    <w:p w14:paraId="6BC58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联系人：范月    联系电话：83255085</w:t>
      </w:r>
    </w:p>
    <w:p w14:paraId="7E2A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 w14:paraId="18EBB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附件：2026年第二季度高龄津贴发放明细表</w:t>
      </w:r>
    </w:p>
    <w:p w14:paraId="2A34C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 w14:paraId="6C9B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0535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 w14:paraId="3C9C2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东西湖区民政局</w:t>
      </w:r>
    </w:p>
    <w:p w14:paraId="7706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2026年6月26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jE2N2RiNTc1NTE5M2Q5OTNiMGFhYWUzZmE0MzkifQ=="/>
  </w:docVars>
  <w:rsids>
    <w:rsidRoot w:val="263457CC"/>
    <w:rsid w:val="05FB6F8A"/>
    <w:rsid w:val="10FD097E"/>
    <w:rsid w:val="146844AD"/>
    <w:rsid w:val="189125AC"/>
    <w:rsid w:val="1B510143"/>
    <w:rsid w:val="263457CC"/>
    <w:rsid w:val="28CB12FF"/>
    <w:rsid w:val="2E6128C7"/>
    <w:rsid w:val="34887C98"/>
    <w:rsid w:val="35BA4200"/>
    <w:rsid w:val="38CE2224"/>
    <w:rsid w:val="39D54897"/>
    <w:rsid w:val="3BB5278A"/>
    <w:rsid w:val="3F7C75E9"/>
    <w:rsid w:val="418007E0"/>
    <w:rsid w:val="424B620F"/>
    <w:rsid w:val="44F87858"/>
    <w:rsid w:val="4603636C"/>
    <w:rsid w:val="4B665058"/>
    <w:rsid w:val="50924EC3"/>
    <w:rsid w:val="51427734"/>
    <w:rsid w:val="5547456C"/>
    <w:rsid w:val="574C3A9F"/>
    <w:rsid w:val="5E7B5913"/>
    <w:rsid w:val="698C3B7D"/>
    <w:rsid w:val="6AE52155"/>
    <w:rsid w:val="708966FC"/>
    <w:rsid w:val="7AEA18E2"/>
    <w:rsid w:val="7B625549"/>
    <w:rsid w:val="7EA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170</Characters>
  <Lines>0</Lines>
  <Paragraphs>0</Paragraphs>
  <TotalTime>240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2022-07-28T01:29:00Z</dcterms:created>
  <dc:creator>周</dc:creator>
  <cp:lastModifiedBy>11,</cp:lastModifiedBy>
  <cp:lastPrinted>2026-03-30T01:11:00Z</cp:lastPrinted>
  <dcterms:modified xsi:type="dcterms:W3CDTF">2026-06-26T01:18:00Z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9F6EE24369B34426B24CF7C85CDD04C0</vt:lpwstr>
  </property>
  <property fmtid="{D5CDD505-2E9C-101B-9397-08002B2CF9AE}" pid="4" name="KSOTemplateDocerSaveRecord">
    <vt:lpwstr>eyJoZGlkIjoiNDE5ZjE2N2RiNTc1NTE5M2Q5OTNiMGFhYWUzZmE0MzkiLCJ1c2VySWQiOiIxMTUyOTk3NzE4In0=</vt:lpwstr>
  </property>
</Properties>
</file>